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845" w:rsidRDefault="006B5845" w:rsidP="006B5845">
      <w:pPr>
        <w:tabs>
          <w:tab w:val="center" w:pos="4153"/>
        </w:tabs>
        <w:jc w:val="center"/>
        <w:rPr>
          <w:rFonts w:ascii="Arabic Typesetting" w:hAnsi="Arabic Typesetting" w:cs="Arabic Typesetting" w:hint="cs"/>
          <w:b/>
          <w:bCs/>
          <w:i/>
          <w:iCs/>
          <w:color w:val="33CC33"/>
          <w:sz w:val="96"/>
          <w:szCs w:val="96"/>
          <w:u w:val="single"/>
          <w:rtl/>
          <w:lang w:bidi="ar-JO"/>
        </w:rPr>
      </w:pPr>
      <w:r>
        <w:rPr>
          <w:rFonts w:ascii="Arabic Typesetting" w:hAnsi="Arabic Typesetting" w:cs="Arabic Typesetting"/>
          <w:b/>
          <w:bCs/>
          <w:i/>
          <w:iCs/>
          <w:color w:val="33CC33"/>
          <w:sz w:val="96"/>
          <w:szCs w:val="96"/>
          <w:u w:val="single"/>
          <w:rtl/>
          <w:lang w:bidi="ar-JO"/>
        </w:rPr>
        <w:t>أكاديمية دار</w:t>
      </w:r>
      <w:r>
        <w:rPr>
          <w:rFonts w:ascii="Arabic Typesetting" w:hAnsi="Arabic Typesetting" w:cs="Arabic Typesetting" w:hint="cs"/>
          <w:b/>
          <w:bCs/>
          <w:i/>
          <w:iCs/>
          <w:color w:val="33CC33"/>
          <w:sz w:val="96"/>
          <w:szCs w:val="96"/>
          <w:u w:val="single"/>
          <w:rtl/>
          <w:lang w:bidi="ar-JO"/>
        </w:rPr>
        <w:t xml:space="preserve"> </w:t>
      </w:r>
      <w:r w:rsidRPr="00517B20">
        <w:rPr>
          <w:rFonts w:ascii="Arabic Typesetting" w:hAnsi="Arabic Typesetting" w:cs="Arabic Typesetting"/>
          <w:b/>
          <w:bCs/>
          <w:i/>
          <w:iCs/>
          <w:color w:val="33CC33"/>
          <w:sz w:val="96"/>
          <w:szCs w:val="96"/>
          <w:u w:val="single"/>
          <w:rtl/>
          <w:lang w:bidi="ar-JO"/>
        </w:rPr>
        <w:t>عما</w:t>
      </w:r>
      <w:r>
        <w:rPr>
          <w:rFonts w:ascii="Arabic Typesetting" w:hAnsi="Arabic Typesetting" w:cs="Arabic Typesetting" w:hint="cs"/>
          <w:b/>
          <w:bCs/>
          <w:i/>
          <w:iCs/>
          <w:color w:val="33CC33"/>
          <w:sz w:val="96"/>
          <w:szCs w:val="96"/>
          <w:u w:val="single"/>
          <w:rtl/>
          <w:lang w:bidi="ar-JO"/>
        </w:rPr>
        <w:t>ن</w:t>
      </w:r>
    </w:p>
    <w:p w:rsidR="006B5845" w:rsidRPr="006B5845" w:rsidRDefault="006B5845" w:rsidP="006B5845">
      <w:pPr>
        <w:tabs>
          <w:tab w:val="center" w:pos="4153"/>
        </w:tabs>
        <w:jc w:val="center"/>
        <w:rPr>
          <w:rFonts w:ascii="Arabic Typesetting" w:hAnsi="Arabic Typesetting" w:cs="Arabic Typesetting" w:hint="cs"/>
          <w:b/>
          <w:bCs/>
          <w:i/>
          <w:iCs/>
          <w:color w:val="33CC33"/>
          <w:sz w:val="96"/>
          <w:szCs w:val="96"/>
          <w:u w:val="single"/>
          <w:rtl/>
          <w:lang w:bidi="ar-JO"/>
        </w:rPr>
      </w:pPr>
      <w:r>
        <w:rPr>
          <w:rFonts w:ascii="Arabic Typesetting" w:hAnsi="Arabic Typesetting" w:cs="Arabic Typesetting" w:hint="cs"/>
          <w:b/>
          <w:bCs/>
          <w:i/>
          <w:iCs/>
          <w:noProof/>
          <w:color w:val="33CC33"/>
          <w:sz w:val="96"/>
          <w:szCs w:val="96"/>
          <w:u w:val="single"/>
          <w:rtl/>
        </w:rPr>
        <w:drawing>
          <wp:inline distT="0" distB="0" distL="0" distR="0">
            <wp:extent cx="2181225" cy="1447800"/>
            <wp:effectExtent l="19050" t="0" r="9525" b="0"/>
            <wp:docPr id="2" name="صورة 1" descr="شي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شيف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56A5" w:rsidRPr="006B5845" w:rsidRDefault="009756A5" w:rsidP="009756A5">
      <w:pPr>
        <w:rPr>
          <w:b/>
          <w:bCs/>
          <w:i/>
          <w:iCs/>
          <w:sz w:val="36"/>
          <w:szCs w:val="36"/>
          <w:u w:val="single"/>
          <w:rtl/>
          <w:lang w:bidi="ar-JO"/>
        </w:rPr>
      </w:pPr>
      <w:r w:rsidRPr="006B5845">
        <w:rPr>
          <w:rFonts w:hint="cs"/>
          <w:b/>
          <w:bCs/>
          <w:i/>
          <w:iCs/>
          <w:sz w:val="36"/>
          <w:szCs w:val="36"/>
          <w:u w:val="single"/>
          <w:rtl/>
          <w:lang w:bidi="ar-JO"/>
        </w:rPr>
        <w:t>ف</w:t>
      </w:r>
      <w:r w:rsidR="006B5845">
        <w:rPr>
          <w:rFonts w:hint="cs"/>
          <w:b/>
          <w:bCs/>
          <w:i/>
          <w:iCs/>
          <w:sz w:val="36"/>
          <w:szCs w:val="36"/>
          <w:u w:val="single"/>
          <w:rtl/>
          <w:lang w:bidi="ar-JO"/>
        </w:rPr>
        <w:t>ـــــــــــ</w:t>
      </w:r>
      <w:r w:rsidRPr="006B5845">
        <w:rPr>
          <w:rFonts w:hint="cs"/>
          <w:b/>
          <w:bCs/>
          <w:i/>
          <w:iCs/>
          <w:sz w:val="36"/>
          <w:szCs w:val="36"/>
          <w:u w:val="single"/>
          <w:rtl/>
          <w:lang w:bidi="ar-JO"/>
        </w:rPr>
        <w:t>ن الط</w:t>
      </w:r>
      <w:r w:rsidR="006B5845">
        <w:rPr>
          <w:rFonts w:hint="cs"/>
          <w:b/>
          <w:bCs/>
          <w:i/>
          <w:iCs/>
          <w:sz w:val="36"/>
          <w:szCs w:val="36"/>
          <w:u w:val="single"/>
          <w:rtl/>
          <w:lang w:bidi="ar-JO"/>
        </w:rPr>
        <w:t>ـــــــ</w:t>
      </w:r>
      <w:r w:rsidRPr="006B5845">
        <w:rPr>
          <w:rFonts w:hint="cs"/>
          <w:b/>
          <w:bCs/>
          <w:i/>
          <w:iCs/>
          <w:sz w:val="36"/>
          <w:szCs w:val="36"/>
          <w:u w:val="single"/>
          <w:rtl/>
          <w:lang w:bidi="ar-JO"/>
        </w:rPr>
        <w:t>هي :</w:t>
      </w:r>
    </w:p>
    <w:p w:rsidR="009756A5" w:rsidRPr="009756A5" w:rsidRDefault="009756A5" w:rsidP="009756A5">
      <w:pPr>
        <w:rPr>
          <w:b/>
          <w:bCs/>
          <w:sz w:val="32"/>
          <w:szCs w:val="32"/>
          <w:lang w:bidi="ar-JO"/>
        </w:rPr>
      </w:pPr>
    </w:p>
    <w:p w:rsidR="009756A5" w:rsidRPr="00CD73AB" w:rsidRDefault="009756A5" w:rsidP="009756A5">
      <w:pPr>
        <w:pStyle w:val="a3"/>
        <w:numPr>
          <w:ilvl w:val="0"/>
          <w:numId w:val="1"/>
        </w:numPr>
        <w:rPr>
          <w:b/>
          <w:bCs/>
          <w:sz w:val="32"/>
          <w:szCs w:val="32"/>
          <w:lang w:bidi="ar-JO"/>
        </w:rPr>
      </w:pPr>
      <w:r w:rsidRPr="006D6E5A">
        <w:rPr>
          <w:rFonts w:hint="cs"/>
          <w:b/>
          <w:bCs/>
          <w:sz w:val="32"/>
          <w:szCs w:val="32"/>
          <w:rtl/>
          <w:lang w:bidi="ar-JO"/>
        </w:rPr>
        <w:t>التطبيق العملي في أكبر المطاعم في صنع المأكولات وعمل أشهر المأكولات</w:t>
      </w:r>
    </w:p>
    <w:p w:rsidR="006B5845" w:rsidRPr="006B5845" w:rsidRDefault="009756A5" w:rsidP="009756A5">
      <w:pPr>
        <w:pStyle w:val="a3"/>
        <w:numPr>
          <w:ilvl w:val="0"/>
          <w:numId w:val="1"/>
        </w:numPr>
        <w:rPr>
          <w:rFonts w:hint="cs"/>
          <w:b/>
          <w:bCs/>
          <w:sz w:val="32"/>
          <w:szCs w:val="32"/>
          <w:lang w:bidi="ar-JO"/>
        </w:rPr>
      </w:pPr>
      <w:r w:rsidRPr="006D6E5A">
        <w:rPr>
          <w:rFonts w:ascii="Verdana" w:hAnsi="Verdana"/>
          <w:b/>
          <w:bCs/>
          <w:color w:val="000000"/>
          <w:sz w:val="32"/>
          <w:szCs w:val="32"/>
          <w:shd w:val="clear" w:color="auto" w:fill="FFFFFF"/>
          <w:rtl/>
        </w:rPr>
        <w:t>ي</w:t>
      </w:r>
      <w:r>
        <w:rPr>
          <w:rFonts w:ascii="Verdana" w:hAnsi="Verdana" w:hint="cs"/>
          <w:b/>
          <w:bCs/>
          <w:color w:val="000000"/>
          <w:sz w:val="32"/>
          <w:szCs w:val="32"/>
          <w:shd w:val="clear" w:color="auto" w:fill="FFFFFF"/>
          <w:rtl/>
        </w:rPr>
        <w:t>ت</w:t>
      </w:r>
      <w:r w:rsidR="006B5845">
        <w:rPr>
          <w:rFonts w:ascii="Verdana" w:hAnsi="Verdana"/>
          <w:b/>
          <w:bCs/>
          <w:color w:val="000000"/>
          <w:sz w:val="32"/>
          <w:szCs w:val="32"/>
          <w:shd w:val="clear" w:color="auto" w:fill="FFFFFF"/>
          <w:rtl/>
        </w:rPr>
        <w:t>عرف ال</w:t>
      </w:r>
      <w:r w:rsidR="006B5845">
        <w:rPr>
          <w:rFonts w:ascii="Verdana" w:hAnsi="Verdana" w:hint="cs"/>
          <w:b/>
          <w:bCs/>
          <w:color w:val="000000"/>
          <w:sz w:val="32"/>
          <w:szCs w:val="32"/>
          <w:shd w:val="clear" w:color="auto" w:fill="FFFFFF"/>
          <w:rtl/>
        </w:rPr>
        <w:t>متدربين</w:t>
      </w:r>
      <w:r w:rsidRPr="006D6E5A">
        <w:rPr>
          <w:rFonts w:ascii="Verdana" w:hAnsi="Verdana"/>
          <w:b/>
          <w:bCs/>
          <w:color w:val="000000"/>
          <w:sz w:val="32"/>
          <w:szCs w:val="32"/>
          <w:shd w:val="clear" w:color="auto" w:fill="FFFFFF"/>
          <w:rtl/>
        </w:rPr>
        <w:t xml:space="preserve"> على تطبيقات عملية في فن الطهي</w:t>
      </w:r>
      <w:r w:rsidR="006B5845">
        <w:rPr>
          <w:rFonts w:ascii="Verdana" w:hAnsi="Verdana" w:hint="cs"/>
          <w:b/>
          <w:bCs/>
          <w:color w:val="000000"/>
          <w:sz w:val="32"/>
          <w:szCs w:val="32"/>
          <w:shd w:val="clear" w:color="auto" w:fill="FFFFFF"/>
          <w:rtl/>
        </w:rPr>
        <w:t xml:space="preserve"> من حيث :</w:t>
      </w:r>
    </w:p>
    <w:p w:rsidR="006B5845" w:rsidRDefault="006B5845" w:rsidP="006B5845">
      <w:pPr>
        <w:pStyle w:val="a3"/>
        <w:rPr>
          <w:rFonts w:ascii="Verdana" w:hAnsi="Verdana" w:hint="cs"/>
          <w:b/>
          <w:bCs/>
          <w:color w:val="000000"/>
          <w:sz w:val="32"/>
          <w:szCs w:val="32"/>
          <w:shd w:val="clear" w:color="auto" w:fill="FFFFFF"/>
          <w:rtl/>
        </w:rPr>
      </w:pPr>
      <w:r>
        <w:rPr>
          <w:rFonts w:ascii="Verdana" w:hAnsi="Verdana" w:hint="cs"/>
          <w:b/>
          <w:bCs/>
          <w:color w:val="000000"/>
          <w:sz w:val="32"/>
          <w:szCs w:val="32"/>
          <w:shd w:val="clear" w:color="auto" w:fill="FFFFFF"/>
          <w:rtl/>
        </w:rPr>
        <w:t xml:space="preserve">اولا : </w:t>
      </w:r>
      <w:r w:rsidR="009756A5" w:rsidRPr="006D6E5A">
        <w:rPr>
          <w:rFonts w:ascii="Verdana" w:hAnsi="Verdana"/>
          <w:b/>
          <w:bCs/>
          <w:color w:val="000000"/>
          <w:sz w:val="32"/>
          <w:szCs w:val="32"/>
          <w:shd w:val="clear" w:color="auto" w:fill="FFFFFF"/>
          <w:rtl/>
        </w:rPr>
        <w:t>إتقان مبادئ وإجراءات صحة وسلامة الأغذية</w:t>
      </w:r>
    </w:p>
    <w:p w:rsidR="006B5845" w:rsidRDefault="006B5845" w:rsidP="006B5845">
      <w:pPr>
        <w:pStyle w:val="a3"/>
        <w:rPr>
          <w:rFonts w:ascii="Verdana" w:hAnsi="Verdana" w:hint="cs"/>
          <w:b/>
          <w:bCs/>
          <w:color w:val="000000"/>
          <w:sz w:val="32"/>
          <w:szCs w:val="32"/>
          <w:shd w:val="clear" w:color="auto" w:fill="FFFFFF"/>
          <w:rtl/>
        </w:rPr>
      </w:pPr>
      <w:r>
        <w:rPr>
          <w:rFonts w:ascii="Verdana" w:hAnsi="Verdana" w:hint="cs"/>
          <w:b/>
          <w:bCs/>
          <w:color w:val="000000"/>
          <w:sz w:val="32"/>
          <w:szCs w:val="32"/>
          <w:shd w:val="clear" w:color="auto" w:fill="FFFFFF"/>
          <w:rtl/>
        </w:rPr>
        <w:t>ثانيا :</w:t>
      </w:r>
      <w:r w:rsidR="009756A5" w:rsidRPr="006D6E5A">
        <w:rPr>
          <w:rFonts w:ascii="Verdana" w:hAnsi="Verdana"/>
          <w:b/>
          <w:bCs/>
          <w:color w:val="000000"/>
          <w:sz w:val="32"/>
          <w:szCs w:val="32"/>
          <w:shd w:val="clear" w:color="auto" w:fill="FFFFFF"/>
          <w:rtl/>
        </w:rPr>
        <w:t xml:space="preserve"> تزويده بالمعرفة في طرق تجهيز وتخطيط المطبخ</w:t>
      </w:r>
    </w:p>
    <w:p w:rsidR="006B5845" w:rsidRDefault="006B5845" w:rsidP="006B5845">
      <w:pPr>
        <w:pStyle w:val="a3"/>
        <w:rPr>
          <w:rFonts w:ascii="Verdana" w:hAnsi="Verdana" w:hint="cs"/>
          <w:b/>
          <w:bCs/>
          <w:color w:val="000000"/>
          <w:sz w:val="32"/>
          <w:szCs w:val="32"/>
          <w:shd w:val="clear" w:color="auto" w:fill="FFFFFF"/>
          <w:rtl/>
        </w:rPr>
      </w:pPr>
      <w:r>
        <w:rPr>
          <w:rFonts w:ascii="Verdana" w:hAnsi="Verdana" w:hint="cs"/>
          <w:b/>
          <w:bCs/>
          <w:color w:val="000000"/>
          <w:sz w:val="32"/>
          <w:szCs w:val="32"/>
          <w:shd w:val="clear" w:color="auto" w:fill="FFFFFF"/>
          <w:rtl/>
        </w:rPr>
        <w:t>رابعا :</w:t>
      </w:r>
      <w:r w:rsidR="009756A5" w:rsidRPr="006D6E5A">
        <w:rPr>
          <w:rFonts w:ascii="Verdana" w:hAnsi="Verdana"/>
          <w:b/>
          <w:bCs/>
          <w:color w:val="000000"/>
          <w:sz w:val="32"/>
          <w:szCs w:val="32"/>
          <w:shd w:val="clear" w:color="auto" w:fill="FFFFFF"/>
          <w:rtl/>
        </w:rPr>
        <w:t xml:space="preserve"> التعرف على المعدات والأدوات المستخدمة</w:t>
      </w:r>
    </w:p>
    <w:p w:rsidR="009756A5" w:rsidRDefault="006B5845" w:rsidP="006B5845">
      <w:pPr>
        <w:pStyle w:val="a3"/>
        <w:rPr>
          <w:b/>
          <w:bCs/>
          <w:sz w:val="32"/>
          <w:szCs w:val="32"/>
          <w:lang w:bidi="ar-JO"/>
        </w:rPr>
      </w:pPr>
      <w:r>
        <w:rPr>
          <w:rFonts w:ascii="Verdana" w:hAnsi="Verdana" w:hint="cs"/>
          <w:b/>
          <w:bCs/>
          <w:color w:val="000000"/>
          <w:sz w:val="32"/>
          <w:szCs w:val="32"/>
          <w:shd w:val="clear" w:color="auto" w:fill="FFFFFF"/>
          <w:rtl/>
        </w:rPr>
        <w:t>خامسا :</w:t>
      </w:r>
      <w:r w:rsidR="009756A5" w:rsidRPr="006D6E5A">
        <w:rPr>
          <w:rFonts w:ascii="Verdana" w:hAnsi="Verdana"/>
          <w:b/>
          <w:bCs/>
          <w:color w:val="000000"/>
          <w:sz w:val="32"/>
          <w:szCs w:val="32"/>
          <w:shd w:val="clear" w:color="auto" w:fill="FFFFFF"/>
          <w:rtl/>
        </w:rPr>
        <w:t xml:space="preserve"> وتزويد الطالب بالمهارات اللازم تطبيقها في فن الطهي في جميع  أقسام المطبخ: الساخن، البارد، والحلويات</w:t>
      </w:r>
      <w:r w:rsidR="009756A5" w:rsidRPr="006D6E5A">
        <w:rPr>
          <w:rFonts w:ascii="Verdana" w:hAnsi="Verdana"/>
          <w:b/>
          <w:bCs/>
          <w:color w:val="000000"/>
          <w:sz w:val="32"/>
          <w:szCs w:val="32"/>
          <w:shd w:val="clear" w:color="auto" w:fill="FFFFFF"/>
        </w:rPr>
        <w:t>.</w:t>
      </w:r>
      <w:r w:rsidR="009756A5" w:rsidRPr="009756A5">
        <w:rPr>
          <w:rFonts w:hint="cs"/>
          <w:b/>
          <w:bCs/>
          <w:sz w:val="32"/>
          <w:szCs w:val="32"/>
          <w:rtl/>
          <w:lang w:bidi="ar-JO"/>
        </w:rPr>
        <w:t xml:space="preserve"> </w:t>
      </w:r>
    </w:p>
    <w:p w:rsidR="006B5845" w:rsidRPr="006B5845" w:rsidRDefault="009756A5" w:rsidP="006B5845">
      <w:pPr>
        <w:pStyle w:val="a3"/>
        <w:numPr>
          <w:ilvl w:val="0"/>
          <w:numId w:val="1"/>
        </w:numPr>
        <w:rPr>
          <w:rFonts w:hint="cs"/>
          <w:b/>
          <w:bCs/>
          <w:sz w:val="32"/>
          <w:szCs w:val="32"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التعرف على الوحدات الحراريه الموجوده في المأ</w:t>
      </w:r>
      <w:r w:rsidR="006B5845">
        <w:rPr>
          <w:rFonts w:hint="cs"/>
          <w:b/>
          <w:bCs/>
          <w:sz w:val="32"/>
          <w:szCs w:val="32"/>
          <w:rtl/>
          <w:lang w:bidi="ar-JO"/>
        </w:rPr>
        <w:t>كولات والقيمه الغذائيه للمأكولات .</w:t>
      </w:r>
    </w:p>
    <w:p w:rsidR="006B5845" w:rsidRPr="006B5845" w:rsidRDefault="006B5845" w:rsidP="006B5845">
      <w:pPr>
        <w:bidi w:val="0"/>
        <w:spacing w:after="0" w:line="288" w:lineRule="atLeast"/>
        <w:textAlignment w:val="baseline"/>
        <w:outlineLvl w:val="1"/>
        <w:rPr>
          <w:rFonts w:ascii="Lucida Sans Unicode" w:eastAsia="Times New Roman" w:hAnsi="Lucida Sans Unicode" w:cs="Lucida Sans Unicode"/>
          <w:b/>
          <w:bCs/>
          <w:color w:val="33CC33"/>
          <w:spacing w:val="-18"/>
          <w:sz w:val="32"/>
          <w:szCs w:val="32"/>
          <w:shd w:val="clear" w:color="auto" w:fill="FFFFFF"/>
        </w:rPr>
      </w:pPr>
      <w:r w:rsidRPr="006B5845">
        <w:rPr>
          <w:rFonts w:ascii="Lucida Sans Unicode" w:eastAsia="Times New Roman" w:hAnsi="Lucida Sans Unicode" w:cs="Lucida Sans Unicode"/>
          <w:b/>
          <w:bCs/>
          <w:color w:val="33CC33"/>
          <w:spacing w:val="-18"/>
          <w:sz w:val="32"/>
          <w:szCs w:val="32"/>
          <w:shd w:val="clear" w:color="auto" w:fill="FFFFFF"/>
        </w:rPr>
        <w:t>Dar Amman Academy  ,</w:t>
      </w:r>
    </w:p>
    <w:p w:rsidR="006B5845" w:rsidRPr="006B5845" w:rsidRDefault="006B5845" w:rsidP="006B5845">
      <w:pPr>
        <w:bidi w:val="0"/>
        <w:spacing w:after="0" w:line="288" w:lineRule="atLeast"/>
        <w:textAlignment w:val="baseline"/>
        <w:outlineLvl w:val="1"/>
        <w:rPr>
          <w:rFonts w:ascii="Lucida Sans Unicode" w:eastAsia="Times New Roman" w:hAnsi="Lucida Sans Unicode" w:cs="Lucida Sans Unicode"/>
          <w:b/>
          <w:bCs/>
          <w:color w:val="33CC33"/>
          <w:spacing w:val="-18"/>
          <w:sz w:val="32"/>
          <w:szCs w:val="32"/>
          <w:shd w:val="clear" w:color="auto" w:fill="FFFFFF"/>
        </w:rPr>
      </w:pPr>
      <w:r w:rsidRPr="006B5845">
        <w:rPr>
          <w:rFonts w:ascii="Lucida Sans Unicode" w:eastAsia="Times New Roman" w:hAnsi="Lucida Sans Unicode" w:cs="Lucida Sans Unicode"/>
          <w:b/>
          <w:bCs/>
          <w:color w:val="33CC33"/>
          <w:spacing w:val="-18"/>
          <w:sz w:val="32"/>
          <w:szCs w:val="32"/>
          <w:shd w:val="clear" w:color="auto" w:fill="FFFFFF"/>
        </w:rPr>
        <w:t>Our</w:t>
      </w:r>
      <w:r w:rsidRPr="006B5845">
        <w:rPr>
          <w:rFonts w:ascii="Lucida Sans Unicode" w:eastAsia="Times New Roman" w:hAnsi="Lucida Sans Unicode" w:cs="Lucida Sans Unicode"/>
          <w:b/>
          <w:bCs/>
          <w:color w:val="33CC33"/>
          <w:spacing w:val="-18"/>
          <w:sz w:val="32"/>
          <w:szCs w:val="32"/>
        </w:rPr>
        <w:t> </w:t>
      </w:r>
      <w:r w:rsidRPr="006B5845">
        <w:rPr>
          <w:rFonts w:ascii="Lucida Sans Unicode" w:eastAsia="Times New Roman" w:hAnsi="Lucida Sans Unicode" w:cs="Lucida Sans Unicode"/>
          <w:b/>
          <w:bCs/>
          <w:color w:val="33CC33"/>
          <w:spacing w:val="-18"/>
          <w:sz w:val="32"/>
          <w:szCs w:val="32"/>
          <w:bdr w:val="none" w:sz="0" w:space="0" w:color="auto" w:frame="1"/>
        </w:rPr>
        <w:t>Contacts</w:t>
      </w:r>
    </w:p>
    <w:tbl>
      <w:tblPr>
        <w:tblW w:w="0" w:type="auto"/>
        <w:tblCellMar>
          <w:left w:w="89" w:type="dxa"/>
          <w:right w:w="89" w:type="dxa"/>
        </w:tblCellMar>
        <w:tblLook w:val="04A0"/>
      </w:tblPr>
      <w:tblGrid>
        <w:gridCol w:w="1245"/>
        <w:gridCol w:w="4378"/>
      </w:tblGrid>
      <w:tr w:rsidR="006B5845" w:rsidRPr="00192356" w:rsidTr="005D676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6B5845" w:rsidRPr="00192356" w:rsidRDefault="006B5845" w:rsidP="005D6768">
            <w:pPr>
              <w:bidi w:val="0"/>
              <w:spacing w:after="0" w:line="320" w:lineRule="atLeas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192356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Phone: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6B5845" w:rsidRPr="00192356" w:rsidRDefault="006B5845" w:rsidP="005D6768">
            <w:pPr>
              <w:bidi w:val="0"/>
              <w:spacing w:after="0" w:line="320" w:lineRule="atLeas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192356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+962  6 568 1117</w:t>
            </w:r>
          </w:p>
        </w:tc>
      </w:tr>
      <w:tr w:rsidR="006B5845" w:rsidRPr="00192356" w:rsidTr="005D676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6B5845" w:rsidRPr="00192356" w:rsidRDefault="006B5845" w:rsidP="005D6768">
            <w:pPr>
              <w:bidi w:val="0"/>
              <w:spacing w:after="0" w:line="320" w:lineRule="atLeas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192356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Mobile: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6B5845" w:rsidRPr="00192356" w:rsidRDefault="006B5845" w:rsidP="005D6768">
            <w:pPr>
              <w:bidi w:val="0"/>
              <w:spacing w:after="0" w:line="320" w:lineRule="atLeas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192356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+962 79 894 3445</w:t>
            </w:r>
          </w:p>
        </w:tc>
      </w:tr>
      <w:tr w:rsidR="006B5845" w:rsidRPr="00192356" w:rsidTr="005D676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6B5845" w:rsidRPr="00192356" w:rsidRDefault="006B5845" w:rsidP="005D6768">
            <w:pPr>
              <w:bidi w:val="0"/>
              <w:spacing w:after="0" w:line="320" w:lineRule="atLeas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192356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Mobile: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6B5845" w:rsidRPr="00192356" w:rsidRDefault="006B5845" w:rsidP="005D6768">
            <w:pPr>
              <w:bidi w:val="0"/>
              <w:spacing w:after="0" w:line="320" w:lineRule="atLeas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192356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+962 77 774 6931</w:t>
            </w:r>
          </w:p>
        </w:tc>
      </w:tr>
      <w:tr w:rsidR="006B5845" w:rsidRPr="00192356" w:rsidTr="005D676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6B5845" w:rsidRPr="00192356" w:rsidRDefault="006B5845" w:rsidP="005D6768">
            <w:pPr>
              <w:bidi w:val="0"/>
              <w:spacing w:after="0" w:line="320" w:lineRule="atLeas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192356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E-mail: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6B5845" w:rsidRPr="00192356" w:rsidRDefault="006B5845" w:rsidP="005D6768">
            <w:pPr>
              <w:bidi w:val="0"/>
              <w:spacing w:after="0" w:line="320" w:lineRule="atLeas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192356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info@darammanacademy.com</w:t>
            </w:r>
          </w:p>
        </w:tc>
      </w:tr>
    </w:tbl>
    <w:p w:rsidR="00CD7ED5" w:rsidRPr="009756A5" w:rsidRDefault="00CD7ED5"/>
    <w:sectPr w:rsidR="00CD7ED5" w:rsidRPr="009756A5" w:rsidSect="00AA722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33D7" w:rsidRDefault="000A33D7" w:rsidP="006B5845">
      <w:pPr>
        <w:spacing w:after="0" w:line="240" w:lineRule="auto"/>
      </w:pPr>
      <w:r>
        <w:separator/>
      </w:r>
    </w:p>
  </w:endnote>
  <w:endnote w:type="continuationSeparator" w:id="1">
    <w:p w:rsidR="000A33D7" w:rsidRDefault="000A33D7" w:rsidP="006B5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33D7" w:rsidRDefault="000A33D7" w:rsidP="006B5845">
      <w:pPr>
        <w:spacing w:after="0" w:line="240" w:lineRule="auto"/>
      </w:pPr>
      <w:r>
        <w:separator/>
      </w:r>
    </w:p>
  </w:footnote>
  <w:footnote w:type="continuationSeparator" w:id="1">
    <w:p w:rsidR="000A33D7" w:rsidRDefault="000A33D7" w:rsidP="006B58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F7CEF"/>
    <w:multiLevelType w:val="hybridMultilevel"/>
    <w:tmpl w:val="8E1EA630"/>
    <w:lvl w:ilvl="0" w:tplc="295068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756A5"/>
    <w:rsid w:val="000A33D7"/>
    <w:rsid w:val="006406BF"/>
    <w:rsid w:val="006B5845"/>
    <w:rsid w:val="009756A5"/>
    <w:rsid w:val="00AA722E"/>
    <w:rsid w:val="00CD7E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22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56A5"/>
    <w:pPr>
      <w:ind w:left="720"/>
      <w:contextualSpacing/>
    </w:pPr>
    <w:rPr>
      <w:rFonts w:eastAsiaTheme="minorHAnsi"/>
    </w:rPr>
  </w:style>
  <w:style w:type="paragraph" w:styleId="a4">
    <w:name w:val="Balloon Text"/>
    <w:basedOn w:val="a"/>
    <w:link w:val="Char"/>
    <w:uiPriority w:val="99"/>
    <w:semiHidden/>
    <w:unhideWhenUsed/>
    <w:rsid w:val="006B5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6B584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semiHidden/>
    <w:unhideWhenUsed/>
    <w:rsid w:val="006B584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صفحة Char"/>
    <w:basedOn w:val="a0"/>
    <w:link w:val="a5"/>
    <w:uiPriority w:val="99"/>
    <w:semiHidden/>
    <w:rsid w:val="006B5845"/>
  </w:style>
  <w:style w:type="paragraph" w:styleId="a6">
    <w:name w:val="footer"/>
    <w:basedOn w:val="a"/>
    <w:link w:val="Char1"/>
    <w:uiPriority w:val="99"/>
    <w:semiHidden/>
    <w:unhideWhenUsed/>
    <w:rsid w:val="006B584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صفحة Char"/>
    <w:basedOn w:val="a0"/>
    <w:link w:val="a6"/>
    <w:uiPriority w:val="99"/>
    <w:semiHidden/>
    <w:rsid w:val="006B58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 amman</dc:creator>
  <cp:keywords/>
  <dc:description/>
  <cp:lastModifiedBy>dar amman</cp:lastModifiedBy>
  <cp:revision>3</cp:revision>
  <dcterms:created xsi:type="dcterms:W3CDTF">2012-11-04T02:58:00Z</dcterms:created>
  <dcterms:modified xsi:type="dcterms:W3CDTF">2012-11-04T05:05:00Z</dcterms:modified>
</cp:coreProperties>
</file>